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29" w:rsidRDefault="001E6729" w:rsidP="00D00F9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D7186" w:rsidRPr="005D7186" w:rsidRDefault="001E6729" w:rsidP="00D00F91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="008039D8" w:rsidRPr="005D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</w:t>
      </w:r>
      <w:r w:rsidRPr="005D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Рассматриваем картины о защитниках Земли Русской</w:t>
      </w:r>
      <w:r w:rsidR="008039D8" w:rsidRPr="005D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…</w:t>
      </w:r>
    </w:p>
    <w:p w:rsidR="00D00F91" w:rsidRPr="005D7186" w:rsidRDefault="005D7186" w:rsidP="005D718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П. </w:t>
      </w:r>
      <w:proofErr w:type="spellStart"/>
      <w:r w:rsidRPr="005D7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Корина</w:t>
      </w:r>
      <w:proofErr w:type="spellEnd"/>
      <w:r w:rsidRPr="005D7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«Александр Невский</w:t>
      </w:r>
      <w:r w:rsidRPr="005D7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D7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Александра Дейнеки «Оборона Севастополя»</w:t>
      </w:r>
      <w:r w:rsidRPr="005D71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669D" w:rsidRPr="0059669D" w:rsidRDefault="0059669D" w:rsidP="005966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Цель: формирование патриотических чувств и уважения к защитникам Родины через искусство.</w:t>
      </w:r>
    </w:p>
    <w:p w:rsidR="0059669D" w:rsidRPr="0059669D" w:rsidRDefault="0059669D" w:rsidP="005966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59669D" w:rsidRPr="0059669D" w:rsidRDefault="0059669D" w:rsidP="005966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Образовательные: познакомить с произведениями живописи, отражающими героические страницы истории России.</w:t>
      </w:r>
    </w:p>
    <w:p w:rsidR="0059669D" w:rsidRPr="0059669D" w:rsidRDefault="0059669D" w:rsidP="005966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Развивающие: развить умение анализировать изображение, выделять главное, устанавливать причинно-следственные связи.</w:t>
      </w:r>
    </w:p>
    <w:p w:rsidR="0059669D" w:rsidRPr="0059669D" w:rsidRDefault="005D7186" w:rsidP="005966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Воспитательные: воспитат</w:t>
      </w:r>
      <w:r w:rsidR="0059669D" w:rsidRPr="0059669D">
        <w:rPr>
          <w:rFonts w:ascii="Times New Roman" w:hAnsi="Times New Roman" w:cs="Times New Roman"/>
          <w:sz w:val="28"/>
          <w:szCs w:val="28"/>
          <w:lang w:eastAsia="ru-RU"/>
        </w:rPr>
        <w:t>ь любовь к родине, уважение к подвигам предков, чувство гордости за свою страну, заложить основы гражданской идентичности.</w:t>
      </w:r>
    </w:p>
    <w:p w:rsidR="00D00F91" w:rsidRPr="0059669D" w:rsidRDefault="00503A92" w:rsidP="005966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D708E9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708E9" w:rsidRPr="0059669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674D0" w:rsidRPr="0059669D" w:rsidRDefault="00D00F91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«Ребята, сегодня мы с вами — посетители художественной галереи. Мы увидим две большие картины, на которых изображены настоящие герои — защитники нашей Родины. </w:t>
      </w:r>
    </w:p>
    <w:p w:rsidR="00F674D0" w:rsidRPr="0059669D" w:rsidRDefault="00D00F91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вспомним: </w:t>
      </w:r>
      <w:r w:rsidR="00F674D0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что такое </w:t>
      </w:r>
      <w:r w:rsidR="00F674D0" w:rsidRPr="005D7186">
        <w:rPr>
          <w:rFonts w:ascii="Times New Roman" w:hAnsi="Times New Roman" w:cs="Times New Roman"/>
          <w:b/>
          <w:sz w:val="28"/>
          <w:szCs w:val="28"/>
          <w:lang w:eastAsia="ru-RU"/>
        </w:rPr>
        <w:t>Родина</w:t>
      </w:r>
      <w:r w:rsidR="00F674D0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? кто такие </w:t>
      </w:r>
      <w:r w:rsidR="00F674D0" w:rsidRPr="005D7186">
        <w:rPr>
          <w:rFonts w:ascii="Times New Roman" w:hAnsi="Times New Roman" w:cs="Times New Roman"/>
          <w:b/>
          <w:sz w:val="28"/>
          <w:szCs w:val="28"/>
          <w:lang w:eastAsia="ru-RU"/>
        </w:rPr>
        <w:t>защитники</w:t>
      </w:r>
      <w:r w:rsidR="005D71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Родины</w:t>
      </w:r>
      <w:r w:rsidR="00F674D0" w:rsidRPr="0059669D">
        <w:rPr>
          <w:rFonts w:ascii="Times New Roman" w:hAnsi="Times New Roman" w:cs="Times New Roman"/>
          <w:sz w:val="28"/>
          <w:szCs w:val="28"/>
          <w:lang w:eastAsia="ru-RU"/>
        </w:rPr>
        <w:t>? герой- это, кто?</w:t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7186">
        <w:rPr>
          <w:rFonts w:ascii="Times New Roman" w:hAnsi="Times New Roman" w:cs="Times New Roman"/>
          <w:sz w:val="28"/>
          <w:szCs w:val="28"/>
          <w:lang w:eastAsia="ru-RU"/>
        </w:rPr>
        <w:t xml:space="preserve">Ка вы понимаете слово </w:t>
      </w:r>
      <w:r w:rsidR="005D7186" w:rsidRPr="005D7186">
        <w:rPr>
          <w:rFonts w:ascii="Times New Roman" w:hAnsi="Times New Roman" w:cs="Times New Roman"/>
          <w:b/>
          <w:sz w:val="28"/>
          <w:szCs w:val="28"/>
          <w:lang w:eastAsia="ru-RU"/>
        </w:rPr>
        <w:t>«Подвиг</w:t>
      </w:r>
      <w:r w:rsidR="005D7186">
        <w:rPr>
          <w:rFonts w:ascii="Times New Roman" w:hAnsi="Times New Roman" w:cs="Times New Roman"/>
          <w:sz w:val="28"/>
          <w:szCs w:val="28"/>
          <w:lang w:eastAsia="ru-RU"/>
        </w:rPr>
        <w:t>»?</w:t>
      </w:r>
    </w:p>
    <w:p w:rsidR="00D00F91" w:rsidRPr="0059669D" w:rsidRDefault="00D00F91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А теперь тихо сядем и внимател</w:t>
      </w:r>
      <w:r w:rsidR="00E063D0" w:rsidRPr="0059669D">
        <w:rPr>
          <w:rFonts w:ascii="Times New Roman" w:hAnsi="Times New Roman" w:cs="Times New Roman"/>
          <w:sz w:val="28"/>
          <w:szCs w:val="28"/>
          <w:lang w:eastAsia="ru-RU"/>
        </w:rPr>
        <w:t>ьно посмотрим на первую картину</w:t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00F91" w:rsidRPr="0059669D" w:rsidRDefault="00D00F91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Включается тихая фоновая музыка (фрагмент кантаты С. Прокофьева «Александр Невский»</w:t>
      </w:r>
      <w:r w:rsidR="00F37716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 Репродукция</w:t>
      </w: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картины П. Корина «Александр Невский» (центр триптиха).</w:t>
      </w:r>
    </w:p>
    <w:p w:rsidR="00D00F91" w:rsidRPr="0059669D" w:rsidRDefault="001E6729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Основная часть </w:t>
      </w:r>
    </w:p>
    <w:p w:rsidR="00D00F91" w:rsidRPr="0059669D" w:rsidRDefault="00D00F91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а) Рассматривание картины П. Корина «Александр Невский»</w:t>
      </w:r>
    </w:p>
    <w:p w:rsidR="00697772" w:rsidRPr="0059669D" w:rsidRDefault="00D00F91" w:rsidP="00697772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Первый взгляд и первичное восприятие</w:t>
      </w:r>
    </w:p>
    <w:p w:rsidR="00503A92" w:rsidRPr="0059669D" w:rsidRDefault="00697772" w:rsidP="0050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>Кого мы видим на главном плане картины? (воина, защитника).</w:t>
      </w:r>
    </w:p>
    <w:p w:rsidR="00503A92" w:rsidRPr="0059669D" w:rsidRDefault="00697772" w:rsidP="0050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>Какой это воин, современный или старинный? (старинный).</w:t>
      </w:r>
    </w:p>
    <w:p w:rsidR="00503A92" w:rsidRPr="0059669D" w:rsidRDefault="00697772" w:rsidP="0050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>Как вы</w:t>
      </w:r>
      <w:r w:rsidR="008039D8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догадались?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9D8" w:rsidRPr="0059669D">
        <w:rPr>
          <w:rFonts w:ascii="Times New Roman" w:hAnsi="Times New Roman" w:cs="Times New Roman"/>
          <w:sz w:val="28"/>
          <w:szCs w:val="28"/>
          <w:lang w:eastAsia="ru-RU"/>
        </w:rPr>
        <w:t>(по одежде, оружию)</w:t>
      </w:r>
    </w:p>
    <w:p w:rsidR="00503A92" w:rsidRPr="0059669D" w:rsidRDefault="00697772" w:rsidP="0050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>Во что одет в</w:t>
      </w:r>
      <w:r w:rsidR="008039D8" w:rsidRPr="0059669D">
        <w:rPr>
          <w:rFonts w:ascii="Times New Roman" w:hAnsi="Times New Roman" w:cs="Times New Roman"/>
          <w:sz w:val="28"/>
          <w:szCs w:val="28"/>
          <w:lang w:eastAsia="ru-RU"/>
        </w:rPr>
        <w:t>оин? (в железные доспехи, шлем) -Чем он вооружён? (мечом)</w:t>
      </w:r>
    </w:p>
    <w:p w:rsidR="00503A92" w:rsidRPr="0059669D" w:rsidRDefault="00697772" w:rsidP="0050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>Как стоит князь?</w:t>
      </w:r>
      <w:r w:rsidR="00503A92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(Прямо, уверенно, широко расставив ноги.)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>Какой он, что можно о нём сказать? (сильный, добрый, смелый, отважный).</w:t>
      </w:r>
    </w:p>
    <w:p w:rsidR="00503A92" w:rsidRPr="0059669D" w:rsidRDefault="00697772" w:rsidP="0050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Какое у него лицо? (суровое, решительное) Почему? (Он готов сражаться за </w:t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03A92" w:rsidRPr="0059669D">
        <w:rPr>
          <w:rFonts w:ascii="Times New Roman" w:hAnsi="Times New Roman" w:cs="Times New Roman"/>
          <w:sz w:val="28"/>
          <w:szCs w:val="28"/>
          <w:lang w:eastAsia="ru-RU"/>
        </w:rPr>
        <w:t>Родину)</w:t>
      </w:r>
    </w:p>
    <w:p w:rsidR="008039D8" w:rsidRPr="0059669D" w:rsidRDefault="00184A66" w:rsidP="00503A9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Родина</w:t>
      </w:r>
      <w:r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- где челове</w:t>
      </w:r>
      <w:r w:rsidR="008039D8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 родился, живет, ходит в </w:t>
      </w:r>
      <w:proofErr w:type="spellStart"/>
      <w:proofErr w:type="gramStart"/>
      <w:r w:rsidR="008039D8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д.сад</w:t>
      </w:r>
      <w:proofErr w:type="spellEnd"/>
      <w:proofErr w:type="gramEnd"/>
      <w:r w:rsidR="008039D8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, где его дом и семья.</w:t>
      </w:r>
    </w:p>
    <w:p w:rsidR="008039D8" w:rsidRPr="0059669D" w:rsidRDefault="008039D8" w:rsidP="00503A9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Герой</w:t>
      </w:r>
      <w:r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- делает хорошее для других, поступает честно и смело</w:t>
      </w:r>
    </w:p>
    <w:p w:rsidR="008039D8" w:rsidRPr="0059669D" w:rsidRDefault="008039D8" w:rsidP="00503A9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Защитник Отечества</w:t>
      </w:r>
      <w:r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оберегает нашу страну, заботится, чтобы был </w:t>
      </w:r>
      <w:r w:rsidR="00AA24F1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мир,</w:t>
      </w:r>
      <w:r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никто не мешал нам жить, учиться, играть</w:t>
      </w:r>
      <w:r w:rsidR="00AA24F1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039D8" w:rsidRPr="0059669D" w:rsidRDefault="008039D8" w:rsidP="00503A9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Подвиг</w:t>
      </w:r>
      <w:r w:rsidR="00246F9D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-  человек совершает</w:t>
      </w:r>
      <w:r w:rsidR="00F674D0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46F9D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>смелый, добрый</w:t>
      </w:r>
      <w:r w:rsidR="00F674D0"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поступок, даже если ему трудно.</w:t>
      </w:r>
    </w:p>
    <w:p w:rsidR="00864516" w:rsidRPr="0059669D" w:rsidRDefault="008039D8" w:rsidP="0086451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64516" w:rsidRPr="0059669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Краткий исторический контекст</w:t>
      </w:r>
    </w:p>
    <w:p w:rsidR="00864516" w:rsidRPr="0059669D" w:rsidRDefault="00864516" w:rsidP="008645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«Это князь Александр Невский. Он жил много веков назад и защищал нашу землю от врагов. Самая известная его победа — на Чудском озере, где он разбил войско захватчиков. За эту победу его и назвали Невским»</w:t>
      </w:r>
    </w:p>
    <w:p w:rsidR="00D00F91" w:rsidRPr="0059669D" w:rsidRDefault="00D708E9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Рассмотрим</w:t>
      </w:r>
      <w:r w:rsidR="00503A92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="00D00F91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етал</w:t>
      </w:r>
      <w:r w:rsidR="00864516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ьно</w:t>
      </w:r>
      <w:r w:rsidR="001E6729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1E6729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0F91" w:rsidRPr="0059669D" w:rsidRDefault="00864516" w:rsidP="001E672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Александр Невский в полном вооружении</w:t>
      </w: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. На нем шлем и стальные доспех</w:t>
      </w:r>
      <w:r w:rsidR="00246F9D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чтобы защитить себя в </w:t>
      </w:r>
      <w:r w:rsidR="008039D8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бою </w:t>
      </w: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(у совр</w:t>
      </w:r>
      <w:r w:rsidR="00CC256A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2B3BB4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солдата- бронежилет</w:t>
      </w:r>
      <w:r w:rsidR="00246F9D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. каска</w:t>
      </w:r>
      <w:r w:rsidR="002B3BB4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), меч —</w:t>
      </w:r>
      <w:r w:rsidR="007D161F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он </w:t>
      </w:r>
      <w:r w:rsidR="007D161F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готов 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к бою;</w:t>
      </w:r>
    </w:p>
    <w:p w:rsidR="00D00F91" w:rsidRPr="0059669D" w:rsidRDefault="00864516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 С</w:t>
      </w:r>
      <w:r w:rsidR="00D00F91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тяг с ликом Спаса</w:t>
      </w:r>
      <w:r w:rsidR="002B3BB4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F37716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стяг</w:t>
      </w:r>
      <w:r w:rsidR="00F37716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это знамя, которое</w:t>
      </w:r>
      <w:r w:rsidR="002B3BB4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защищает и вдохновляет</w:t>
      </w:r>
      <w:r w:rsidR="00CC256A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воинов</w:t>
      </w:r>
      <w:r w:rsidR="00F37716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, они знали, верили, что с ним они победят</w:t>
      </w:r>
      <w:proofErr w:type="gramStart"/>
      <w:r w:rsidR="002B3BB4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  <w:r w:rsidR="00246F9D" w:rsidRPr="005966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00F91" w:rsidRPr="0059669D" w:rsidRDefault="007D161F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Река, деревья, храм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— родная земля, которую нужно защищать.</w:t>
      </w:r>
    </w:p>
    <w:p w:rsidR="00D00F91" w:rsidRPr="0059669D" w:rsidRDefault="00184A66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F37716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Посмотрите на цвета: холодные</w:t>
      </w:r>
      <w:r w:rsidR="00104529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37716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тон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металла, тёплые</w:t>
      </w:r>
      <w:r w:rsidR="00104529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оттенки природы</w:t>
      </w:r>
      <w:r w:rsidR="00246F9D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04529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6F9D" w:rsidRPr="0059669D">
        <w:rPr>
          <w:rFonts w:ascii="Times New Roman" w:hAnsi="Times New Roman" w:cs="Times New Roman"/>
          <w:sz w:val="28"/>
          <w:szCs w:val="28"/>
          <w:lang w:eastAsia="ru-RU"/>
        </w:rPr>
        <w:t>Художник хотел показа</w:t>
      </w:r>
      <w:r w:rsidR="00D45FB5" w:rsidRPr="0059669D">
        <w:rPr>
          <w:rFonts w:ascii="Times New Roman" w:hAnsi="Times New Roman" w:cs="Times New Roman"/>
          <w:sz w:val="28"/>
          <w:szCs w:val="28"/>
          <w:lang w:eastAsia="ru-RU"/>
        </w:rPr>
        <w:t>ть, что Невский</w:t>
      </w:r>
      <w:r w:rsidR="008039D8"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45FB5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воин, защитник Родины и сын земли русской.</w:t>
      </w:r>
    </w:p>
    <w:p w:rsidR="00D00F91" w:rsidRPr="0059669D" w:rsidRDefault="00D00F91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Эмоциональный отклик и воображение</w:t>
      </w: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Воспитатель:</w:t>
      </w:r>
    </w:p>
    <w:p w:rsidR="00D00F91" w:rsidRPr="0059669D" w:rsidRDefault="00104529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Если бы вы стояли рядом с князем, что бы вы ему сказали? </w:t>
      </w:r>
      <w:r w:rsidR="007D161F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(«Мы с тобой!», «Мы тоже будем защищать Родину!»)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А если бы вы были художником, какие ещё детали добавили бы в картину, чтобы показать силу и мужество?»</w:t>
      </w: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качества Александра Невского важны для современного человека?</w:t>
      </w:r>
    </w:p>
    <w:p w:rsidR="005D7186" w:rsidRDefault="005D7186" w:rsidP="00CC256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256A" w:rsidRPr="0059669D" w:rsidRDefault="00D00F91" w:rsidP="00CC25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="00104529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CC256A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Рассматривание картины Александра Дейнеки «Оборона Севастополя»</w:t>
      </w:r>
      <w:r w:rsidR="00CC256A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0F91" w:rsidRPr="0059669D" w:rsidRDefault="00CC256A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«А теперь посмотрим на другую картину. Здесь тоже изображены защитники, но уже в другое время — во время Великой Отечественн</w:t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>ой войны. Это город Севастополь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00F91" w:rsidRPr="0059669D" w:rsidRDefault="00D00F91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Фоновая музыка сменяется на торжественную, но более сдержанную.</w:t>
      </w:r>
    </w:p>
    <w:p w:rsidR="00D00F91" w:rsidRPr="0059669D" w:rsidRDefault="00D00F91" w:rsidP="001E672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Первый взгляд и первичное восприятие</w:t>
      </w:r>
      <w:r w:rsidR="00CC256A" w:rsidRPr="0059669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D00F91" w:rsidRPr="0059669D" w:rsidRDefault="00CC256A" w:rsidP="001E6729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Что вы видите? 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(Бой, солдаты, взрывы, дым.)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 Кто здесь защитники? </w:t>
      </w:r>
      <w:r w:rsidR="00246F9D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(Моряки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Как они двигаются? 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(Быстро, решительно.)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 Что они делают? 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(Стреляют, б</w:t>
      </w:r>
      <w:r w:rsidR="007D161F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росают гранаты, бегут в атаку)</w:t>
      </w: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-Какие чувства вызывает эта </w:t>
      </w:r>
      <w:r w:rsidR="00D708E9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картина? (уважения к героям, гордости, грусти)</w:t>
      </w:r>
    </w:p>
    <w:p w:rsidR="00CC256A" w:rsidRPr="0059669D" w:rsidRDefault="00CC256A" w:rsidP="00CC25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Краткий исторический контекст</w:t>
      </w:r>
      <w:r w:rsidRPr="0059669D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CC256A" w:rsidRPr="0059669D" w:rsidRDefault="00CC256A" w:rsidP="00CC25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«Это оборона Севастополя во время Великой Отечественной войны. Наши солдаты и моряки храбро сражались, чтобы не пустить врага в город. Они знали: отступать нельзя, ведь за их спиной — Родина»</w:t>
      </w:r>
    </w:p>
    <w:p w:rsidR="00CC256A" w:rsidRPr="0059669D" w:rsidRDefault="007D161F" w:rsidP="00CC256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08E9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Рассмотрим</w:t>
      </w:r>
      <w:r w:rsidR="00CC256A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детально:</w:t>
      </w:r>
      <w:r w:rsidR="00CC256A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0F91" w:rsidRPr="0059669D" w:rsidRDefault="007D161F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C256A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Посмотрите, какого цвета одежда у моряков</w:t>
      </w:r>
      <w:r w:rsidR="00CC256A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?  </w:t>
      </w:r>
      <w:r w:rsidR="00246F9D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Белая рубашка,</w:t>
      </w: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синий воротник- </w:t>
      </w:r>
      <w:r w:rsidR="00246F9D"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Pr="0059669D">
        <w:rPr>
          <w:rFonts w:ascii="Times New Roman" w:hAnsi="Times New Roman" w:cs="Times New Roman"/>
          <w:bCs/>
          <w:sz w:val="28"/>
          <w:szCs w:val="28"/>
          <w:lang w:eastAsia="ru-RU"/>
        </w:rPr>
        <w:t>форма моряка</w:t>
      </w:r>
      <w:r w:rsidR="00D708E9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E29AA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Советские солдаты в белой форме, а враги в темной, это значит, что добро сильнее зла, и победа будет за нами, потому что наши солдаты </w:t>
      </w:r>
      <w:r w:rsidR="00246F9D" w:rsidRPr="0059669D">
        <w:rPr>
          <w:rFonts w:ascii="Times New Roman" w:hAnsi="Times New Roman" w:cs="Times New Roman"/>
          <w:sz w:val="28"/>
          <w:szCs w:val="28"/>
          <w:lang w:eastAsia="ru-RU"/>
        </w:rPr>
        <w:t>защищают свою землю, Родину.</w:t>
      </w:r>
    </w:p>
    <w:p w:rsidR="007D161F" w:rsidRPr="0059669D" w:rsidRDefault="007D161F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Посмотрите на р</w:t>
      </w:r>
      <w:r w:rsidR="00D00F91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азрушенные здания, дым, море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84A66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– художник показывает нам: враги сожгли, разрушили город, но его защитники не сдались. </w:t>
      </w:r>
      <w:r w:rsidR="00184A66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Дым</w:t>
      </w:r>
      <w:r w:rsidR="00184A66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246F9D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показывает, что </w:t>
      </w:r>
      <w:r w:rsidR="00184A66" w:rsidRPr="0059669D">
        <w:rPr>
          <w:rFonts w:ascii="Times New Roman" w:hAnsi="Times New Roman" w:cs="Times New Roman"/>
          <w:sz w:val="28"/>
          <w:szCs w:val="28"/>
          <w:lang w:eastAsia="ru-RU"/>
        </w:rPr>
        <w:t>идет бой, горят здания, взрываются снаряды, но даже в дыму советские солдаты не теряют надежды и борются до конца. Художник хотел, чтобы люди помнили, что</w:t>
      </w:r>
      <w:r w:rsidR="007E29AA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война- это плохо, и</w:t>
      </w:r>
      <w:r w:rsidR="00246F9D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нужно беречь, защищать</w:t>
      </w:r>
      <w:r w:rsidR="007E29AA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мир. </w:t>
      </w:r>
      <w:r w:rsidR="007E29AA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Море</w:t>
      </w:r>
      <w:r w:rsidR="007E29AA" w:rsidRPr="0059669D">
        <w:rPr>
          <w:rFonts w:ascii="Times New Roman" w:hAnsi="Times New Roman" w:cs="Times New Roman"/>
          <w:sz w:val="28"/>
          <w:szCs w:val="28"/>
          <w:lang w:eastAsia="ru-RU"/>
        </w:rPr>
        <w:t>- как мама для города, оно его любит и оберегает.</w:t>
      </w:r>
    </w:p>
    <w:p w:rsidR="00D00F91" w:rsidRPr="0059669D" w:rsidRDefault="007D161F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46F9D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центр</w:t>
      </w:r>
      <w:r w:rsidR="00246F9D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композиции</w:t>
      </w:r>
      <w:r w:rsidR="00246F9D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матрос с гранатой</w:t>
      </w:r>
      <w:r w:rsidR="00246F9D" w:rsidRPr="0059669D">
        <w:rPr>
          <w:rFonts w:ascii="Times New Roman" w:hAnsi="Times New Roman" w:cs="Times New Roman"/>
          <w:sz w:val="28"/>
          <w:szCs w:val="28"/>
          <w:lang w:eastAsia="ru-RU"/>
        </w:rPr>
        <w:t>, он решительный, отважный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0F91" w:rsidRPr="0059669D" w:rsidRDefault="00246F9D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«Посмотрите на лицо матроса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. Какое у него выражение? 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(Решительное, смелое.)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 Что он чувствует? 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(Он не боится</w:t>
      </w:r>
      <w:r w:rsidR="007E29AA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врагов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он з</w:t>
      </w:r>
      <w:r w:rsidR="00104529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ащищает свой город</w:t>
      </w:r>
      <w:r w:rsidR="007D161F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D00F91" w:rsidRPr="0059669D" w:rsidRDefault="00E063D0" w:rsidP="001E67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="00D00F91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Сопоставление картин</w:t>
      </w:r>
    </w:p>
    <w:p w:rsidR="00AA24F1" w:rsidRPr="0059669D" w:rsidRDefault="007D161F" w:rsidP="001E6729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Чем похожи эти картины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обеих — защитники Р</w:t>
      </w:r>
      <w:r w:rsidR="00AA24F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одины)</w:t>
      </w:r>
    </w:p>
    <w:p w:rsidR="00D00F91" w:rsidRPr="0059669D" w:rsidRDefault="00AA24F1" w:rsidP="001E6729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59669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Что общего у Александра Невского и моряков из Севастополя</w:t>
      </w: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?( О</w:t>
      </w:r>
      <w:r w:rsidR="00104529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ни</w:t>
      </w: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любят Родину и готовы ее защищать, они</w:t>
      </w:r>
      <w:r w:rsidR="00246F9D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смелые ,</w:t>
      </w:r>
      <w:r w:rsidR="00104529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решительные</w:t>
      </w:r>
      <w:r w:rsidR="00246F9D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отважные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D161F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="00D00F91"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Чем отличаются?</w:t>
      </w:r>
      <w:r w:rsidR="00E063D0"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00F91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первой — древний воин, на второй — моряки XX века; на первой — тишина и величие, н</w:t>
      </w:r>
      <w:r w:rsidR="007D161F"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второй — шум боя и движение)</w:t>
      </w:r>
    </w:p>
    <w:p w:rsidR="00AA24F1" w:rsidRPr="0059669D" w:rsidRDefault="00AA24F1" w:rsidP="00AA24F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>Как мы можем быть похожими на них</w:t>
      </w:r>
      <w:r w:rsidRPr="0059669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5966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(Быть смелыми, помогать друзьям, беречь свой дом)</w:t>
      </w:r>
    </w:p>
    <w:p w:rsidR="00D00F91" w:rsidRPr="0059669D" w:rsidRDefault="00D00F91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104529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Заключительная часть </w:t>
      </w:r>
    </w:p>
    <w:p w:rsidR="00AA24F1" w:rsidRPr="0059669D" w:rsidRDefault="007D161F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A24F1"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Рефлексия </w:t>
      </w:r>
    </w:p>
    <w:p w:rsidR="00D00F91" w:rsidRPr="0059669D" w:rsidRDefault="00AA24F1" w:rsidP="00AA24F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966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увидели, как художники Павел Корин и Александр Дейнеки показали мужество и смелость защитников Родины. Мы узнали, что и много веков назад, и в годы Великой Отечественной войны люди храбро сражались за свою землю. Давайте будем помнить о них и гордиться нашей страной.</w:t>
      </w:r>
      <w:r w:rsidR="00D00F91" w:rsidRPr="0059669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7186" w:rsidRDefault="005D7186" w:rsidP="00F3771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7716" w:rsidRPr="0059669D" w:rsidRDefault="00E063D0" w:rsidP="00F377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Дети, </w:t>
      </w:r>
      <w:r w:rsidRPr="00596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мы можем: </w:t>
      </w:r>
    </w:p>
    <w:p w:rsidR="00E063D0" w:rsidRPr="0059669D" w:rsidRDefault="00E063D0" w:rsidP="00F37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1. Придумать историю о герое</w:t>
      </w:r>
    </w:p>
    <w:p w:rsidR="00E063D0" w:rsidRPr="0059669D" w:rsidRDefault="00E063D0" w:rsidP="00F37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>2. Нарисовать продолжение картины,</w:t>
      </w:r>
    </w:p>
    <w:p w:rsidR="00E063D0" w:rsidRPr="0059669D" w:rsidRDefault="00E063D0" w:rsidP="00F37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3. Составить коллаж из вырезок. </w:t>
      </w:r>
    </w:p>
    <w:p w:rsidR="00E063D0" w:rsidRPr="0059669D" w:rsidRDefault="00F37716" w:rsidP="00F377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69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E063D0" w:rsidRPr="0059669D">
        <w:rPr>
          <w:rFonts w:ascii="Times New Roman" w:hAnsi="Times New Roman" w:cs="Times New Roman"/>
          <w:sz w:val="28"/>
          <w:szCs w:val="28"/>
          <w:lang w:eastAsia="ru-RU"/>
        </w:rPr>
        <w:t>Что интереснее?</w:t>
      </w:r>
    </w:p>
    <w:p w:rsidR="007E29AA" w:rsidRPr="0059669D" w:rsidRDefault="007E29AA" w:rsidP="007E2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6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самостоятельного выражения мнений</w:t>
      </w:r>
    </w:p>
    <w:p w:rsidR="007E29AA" w:rsidRPr="0059669D" w:rsidRDefault="007E29AA" w:rsidP="007E29A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6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Поощряйте детей делиться впечатлениями без страха ошибиться. Используйте фразы: «Интересно, расскажи подробнее!», «Ты заметил то, что не увидели другие!». Это укрепляет уверенность в своих силах. </w:t>
      </w:r>
    </w:p>
    <w:p w:rsidR="007E29AA" w:rsidRPr="0059669D" w:rsidRDefault="007E29AA" w:rsidP="007E29A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9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Исследовательская деятельность</w:t>
      </w:r>
      <w:r w:rsidRPr="005966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69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Изучение символов</w:t>
      </w:r>
      <w:r w:rsidRPr="0059669D">
        <w:rPr>
          <w:rFonts w:ascii="Times New Roman" w:hAnsi="Times New Roman" w:cs="Times New Roman"/>
          <w:sz w:val="28"/>
          <w:szCs w:val="28"/>
          <w:shd w:val="clear" w:color="auto" w:fill="FFFFFF"/>
        </w:rPr>
        <w:t>: попросите детей найти и объяснить значение элементов картины (например, знамя, доспехи, пейзаж). Это развивает умение видеть детали и делать выводы</w:t>
      </w: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7772" w:rsidRPr="0059669D" w:rsidRDefault="00697772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Pr="0059669D" w:rsidRDefault="007E29AA" w:rsidP="001E67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E29AA" w:rsidRDefault="007E29AA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б) Дидактическая игра «Собери картину»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Материал:</w:t>
      </w:r>
      <w:r w:rsidRPr="001E6729">
        <w:rPr>
          <w:rFonts w:ascii="Times New Roman" w:hAnsi="Times New Roman" w:cs="Times New Roman"/>
          <w:sz w:val="26"/>
          <w:szCs w:val="26"/>
          <w:lang w:eastAsia="ru-RU"/>
        </w:rPr>
        <w:t> разрезанные на 4–6 частей изображения элементов картин (доспехи, знамя, морская форма, разрушенные здания).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Задача:</w:t>
      </w:r>
      <w:r w:rsidRPr="001E6729">
        <w:rPr>
          <w:rFonts w:ascii="Times New Roman" w:hAnsi="Times New Roman" w:cs="Times New Roman"/>
          <w:sz w:val="26"/>
          <w:szCs w:val="26"/>
          <w:lang w:eastAsia="ru-RU"/>
        </w:rPr>
        <w:t> собрать картинку, назвать, из какой она картины, объяснить, почему так решил.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Ход:</w:t>
      </w:r>
      <w:r w:rsidRPr="001E6729">
        <w:rPr>
          <w:rFonts w:ascii="Times New Roman" w:hAnsi="Times New Roman" w:cs="Times New Roman"/>
          <w:sz w:val="26"/>
          <w:szCs w:val="26"/>
          <w:lang w:eastAsia="ru-RU"/>
        </w:rPr>
        <w:t> дети работают в парах или малых группах, обсуждают, помогают друг другу.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в) Творческое задание «Мой герой»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Материал:</w:t>
      </w:r>
      <w:r w:rsidRPr="001E6729">
        <w:rPr>
          <w:rFonts w:ascii="Times New Roman" w:hAnsi="Times New Roman" w:cs="Times New Roman"/>
          <w:sz w:val="26"/>
          <w:szCs w:val="26"/>
          <w:lang w:eastAsia="ru-RU"/>
        </w:rPr>
        <w:t> листы бумаги (А4), простые карандаши, цветные мелки/карандаши.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Задание:</w:t>
      </w:r>
      <w:r w:rsidRPr="001E6729">
        <w:rPr>
          <w:rFonts w:ascii="Times New Roman" w:hAnsi="Times New Roman" w:cs="Times New Roman"/>
          <w:sz w:val="26"/>
          <w:szCs w:val="26"/>
          <w:lang w:eastAsia="ru-RU"/>
        </w:rPr>
        <w:t> нарисовать своего героя — того, кто защищает Родину. Это может быть солдат, моряк, пожарный или даже сам ребёнок в будущем.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Инструкция: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«Нарисуйте своего героя. Подумайте: во что он одет? Что у него в руках? Какое у него лицо? Почему вы выбрали именно этого героя?»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Рефлексия:</w:t>
      </w:r>
      <w:r w:rsidRPr="001E6729">
        <w:rPr>
          <w:rFonts w:ascii="Times New Roman" w:hAnsi="Times New Roman" w:cs="Times New Roman"/>
          <w:sz w:val="26"/>
          <w:szCs w:val="26"/>
          <w:lang w:eastAsia="ru-RU"/>
        </w:rPr>
        <w:t> 3–4 ребёнка кратко рассказывают о своём рисунке (по желанию).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г) Итог</w:t>
      </w:r>
      <w:r w:rsidRPr="001E6729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«Сегодня мы увидели, как художники показали мужество и смелость защитников Родины. Мы узнали, что и много веков назад, и в годы Великой Отечественной войны люди храбро сражались за свою землю. Давайте будем помнить о них и гордиться нашей страной. Спасибо за внимание!»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Звуч</w:t>
      </w:r>
      <w:r w:rsidR="006C098D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ит тихая торжественная музыка.</w:t>
      </w:r>
    </w:p>
    <w:p w:rsidR="00D00F91" w:rsidRPr="001E6729" w:rsidRDefault="005D7186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pict>
          <v:rect id="_x0000_i1025" style="width:0;height:1.5pt" o:hralign="center" o:hrstd="t" o:hr="t" fillcolor="#a0a0a0" stroked="f"/>
        </w:pict>
      </w:r>
    </w:p>
    <w:p w:rsidR="00104529" w:rsidRDefault="00104529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04529" w:rsidRDefault="00104529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04529" w:rsidRDefault="00104529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04529" w:rsidRDefault="00104529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04529" w:rsidRDefault="00104529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04529" w:rsidRDefault="00104529" w:rsidP="001E6729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Методические приёмы: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наглядность (репродукции, музыка);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беседа с опорой на открытые вопросы;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эмоциональное вовлечение (представление себя на месте героев);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дидактическая игра для закрепления образов;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творческая деятельность для выражения личного отношения.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Словарная работа:</w:t>
      </w:r>
    </w:p>
    <w:p w:rsidR="00104529" w:rsidRDefault="00104529" w:rsidP="001E6729">
      <w:pPr>
        <w:pStyle w:val="a3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герой, защитник, мужество, Родина, триптих, батальная сцена, доспехи, стяг, матрос, оборона.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Ожидаемые результаты: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дети узнают названия картин и их авторов;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смогут назвать 2–3 детали, передающие настроение и смысл картин;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выразят своё отношение к изображённым событиям;</w:t>
      </w:r>
    </w:p>
    <w:p w:rsidR="00D00F91" w:rsidRPr="001E6729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проявят интерес к истории и изобразительному искусству;</w:t>
      </w:r>
    </w:p>
    <w:p w:rsidR="00D00F91" w:rsidRDefault="00D00F91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1E6729">
        <w:rPr>
          <w:rFonts w:ascii="Times New Roman" w:hAnsi="Times New Roman" w:cs="Times New Roman"/>
          <w:sz w:val="26"/>
          <w:szCs w:val="26"/>
          <w:lang w:eastAsia="ru-RU"/>
        </w:rPr>
        <w:t>создадут рисунок на тему «Мой герой», объяснят его содержание.</w:t>
      </w:r>
    </w:p>
    <w:p w:rsidR="00697772" w:rsidRDefault="00697772" w:rsidP="001E6729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97772" w:rsidRPr="00697772" w:rsidRDefault="00697772" w:rsidP="00697772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стимулирования инициативы и самостоятельности</w:t>
      </w:r>
    </w:p>
    <w:p w:rsidR="00697772" w:rsidRPr="00697772" w:rsidRDefault="00697772" w:rsidP="00697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самостоятельного выражения мнений</w:t>
      </w:r>
    </w:p>
    <w:p w:rsidR="00697772" w:rsidRPr="00697772" w:rsidRDefault="00697772" w:rsidP="0069777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97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Поощряйте детей делиться впечатлениями без страха ошибиться. Используйте фразы: «Интересно, расскажи подробнее!», «Ты заметил то, что не увидели другие!». Это укрепляет уверенность в своих силах. </w:t>
      </w:r>
    </w:p>
    <w:p w:rsidR="00A03C93" w:rsidRPr="00697772" w:rsidRDefault="00697772" w:rsidP="001E672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772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Исследовательская деятельность</w:t>
      </w:r>
      <w:r w:rsidRPr="00697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772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Изучение символов</w:t>
      </w:r>
      <w:r w:rsidRPr="00697772">
        <w:rPr>
          <w:rFonts w:ascii="Times New Roman" w:hAnsi="Times New Roman" w:cs="Times New Roman"/>
          <w:sz w:val="28"/>
          <w:szCs w:val="28"/>
          <w:shd w:val="clear" w:color="auto" w:fill="FFFFFF"/>
        </w:rPr>
        <w:t>: попросите детей найти и объяснить значение элементов картины (например, знамя, доспехи, пейзаж). Это развивает умение видеть детали и делать выводы</w:t>
      </w:r>
    </w:p>
    <w:p w:rsidR="00697772" w:rsidRPr="00697772" w:rsidRDefault="00697772" w:rsidP="00697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задания</w:t>
      </w:r>
    </w:p>
    <w:p w:rsidR="00697772" w:rsidRDefault="00697772" w:rsidP="00697772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коллажа</w:t>
      </w:r>
      <w:r w:rsidRPr="0069777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попросите детей подобрать изображения, которые, по их мнению, дополняют картину (например, элементы доспехов, оружия, пейзажа). Это развивает ассоциативное мышление и самостоятельность в выборе материалов.</w:t>
      </w:r>
    </w:p>
    <w:p w:rsidR="00697772" w:rsidRPr="00697772" w:rsidRDefault="00697772" w:rsidP="00697772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3D0" w:rsidRPr="00E063D0" w:rsidRDefault="00E063D0" w:rsidP="00E063D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63D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Как поддержать инициативу</w:t>
      </w:r>
    </w:p>
    <w:p w:rsidR="00E063D0" w:rsidRPr="00E063D0" w:rsidRDefault="00E063D0" w:rsidP="00E063D0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63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давать готовых ответов</w:t>
      </w:r>
      <w:r w:rsidRPr="00E063D0">
        <w:rPr>
          <w:rFonts w:ascii="Arial" w:eastAsia="Times New Roman" w:hAnsi="Arial" w:cs="Arial"/>
          <w:sz w:val="24"/>
          <w:szCs w:val="24"/>
          <w:lang w:eastAsia="ru-RU"/>
        </w:rPr>
        <w:t>. Если ребёнок ошибается («Это не враг, а наш солдат!»), спросить: «А что тебя навело на эту мысль? Давай посмотрим внимательнее».</w:t>
      </w:r>
    </w:p>
    <w:p w:rsidR="00E063D0" w:rsidRPr="00E063D0" w:rsidRDefault="00E063D0" w:rsidP="00E063D0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63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Фиксировать идеи</w:t>
      </w:r>
      <w:r w:rsidRPr="00E063D0">
        <w:rPr>
          <w:rFonts w:ascii="Arial" w:eastAsia="Times New Roman" w:hAnsi="Arial" w:cs="Arial"/>
          <w:sz w:val="24"/>
          <w:szCs w:val="24"/>
          <w:lang w:eastAsia="ru-RU"/>
        </w:rPr>
        <w:t>. Записывать высказывания детей, делать фото их работ, создавать «книгу впечатлений» о картине.</w:t>
      </w:r>
    </w:p>
    <w:p w:rsidR="00E063D0" w:rsidRPr="00E063D0" w:rsidRDefault="00E063D0" w:rsidP="00E063D0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63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Давать выбор</w:t>
      </w:r>
      <w:r w:rsidRPr="00E063D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E063D0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E063D0">
        <w:rPr>
          <w:rFonts w:ascii="Arial" w:eastAsia="Times New Roman" w:hAnsi="Arial" w:cs="Arial"/>
          <w:sz w:val="24"/>
          <w:szCs w:val="24"/>
          <w:lang w:eastAsia="ru-RU"/>
        </w:rPr>
        <w:t>: «Сегодня мы можем: 1) придумать историю о герое, 2) нарисовать продолжение картины, 3) составить коллаж из вырезок. Что тебе интереснее?»</w:t>
      </w:r>
    </w:p>
    <w:p w:rsidR="00E063D0" w:rsidRPr="00E063D0" w:rsidRDefault="00E063D0" w:rsidP="00E063D0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63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Использовать игровые роли</w:t>
      </w:r>
      <w:r w:rsidRPr="00E063D0">
        <w:rPr>
          <w:rFonts w:ascii="Arial" w:eastAsia="Times New Roman" w:hAnsi="Arial" w:cs="Arial"/>
          <w:sz w:val="24"/>
          <w:szCs w:val="24"/>
          <w:lang w:eastAsia="ru-RU"/>
        </w:rPr>
        <w:t>. «Ты — журналист, который берёт интервью у матроса», «Ты — художник, который помогает Дейнеке дописать картину».</w:t>
      </w:r>
    </w:p>
    <w:p w:rsidR="00E063D0" w:rsidRPr="00E063D0" w:rsidRDefault="00E063D0" w:rsidP="00E063D0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63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Связывать с личным опытом</w:t>
      </w:r>
      <w:r w:rsidRPr="00E063D0">
        <w:rPr>
          <w:rFonts w:ascii="Arial" w:eastAsia="Times New Roman" w:hAnsi="Arial" w:cs="Arial"/>
          <w:sz w:val="24"/>
          <w:szCs w:val="24"/>
          <w:lang w:eastAsia="ru-RU"/>
        </w:rPr>
        <w:t>. «</w:t>
      </w:r>
      <w:proofErr w:type="gramStart"/>
      <w:r w:rsidRPr="00E063D0">
        <w:rPr>
          <w:rFonts w:ascii="Arial" w:eastAsia="Times New Roman" w:hAnsi="Arial" w:cs="Arial"/>
          <w:sz w:val="24"/>
          <w:szCs w:val="24"/>
          <w:lang w:eastAsia="ru-RU"/>
        </w:rPr>
        <w:t>Ты</w:t>
      </w:r>
      <w:proofErr w:type="gramEnd"/>
      <w:r w:rsidRPr="00E063D0">
        <w:rPr>
          <w:rFonts w:ascii="Arial" w:eastAsia="Times New Roman" w:hAnsi="Arial" w:cs="Arial"/>
          <w:sz w:val="24"/>
          <w:szCs w:val="24"/>
          <w:lang w:eastAsia="ru-RU"/>
        </w:rPr>
        <w:t xml:space="preserve"> когда</w:t>
      </w:r>
      <w:r w:rsidRPr="00E063D0">
        <w:rPr>
          <w:rFonts w:ascii="Arial" w:eastAsia="Times New Roman" w:hAnsi="Arial" w:cs="Arial"/>
          <w:sz w:val="24"/>
          <w:szCs w:val="24"/>
          <w:lang w:eastAsia="ru-RU"/>
        </w:rPr>
        <w:noBreakHyphen/>
        <w:t>нибудь чувствовал страх? А как думаешь, как герои картины справляются со страхом?»</w:t>
      </w:r>
    </w:p>
    <w:p w:rsidR="00697772" w:rsidRPr="00697772" w:rsidRDefault="00697772" w:rsidP="001E67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97772" w:rsidRPr="00697772" w:rsidSect="006C098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E82"/>
    <w:multiLevelType w:val="multilevel"/>
    <w:tmpl w:val="5CB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E7D5C"/>
    <w:multiLevelType w:val="multilevel"/>
    <w:tmpl w:val="25A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A00EA"/>
    <w:multiLevelType w:val="multilevel"/>
    <w:tmpl w:val="590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71B02"/>
    <w:multiLevelType w:val="multilevel"/>
    <w:tmpl w:val="94F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038EC"/>
    <w:multiLevelType w:val="multilevel"/>
    <w:tmpl w:val="F5F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200C7"/>
    <w:multiLevelType w:val="multilevel"/>
    <w:tmpl w:val="F36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27099"/>
    <w:multiLevelType w:val="multilevel"/>
    <w:tmpl w:val="C5E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F28FD"/>
    <w:multiLevelType w:val="multilevel"/>
    <w:tmpl w:val="3B12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9466A"/>
    <w:multiLevelType w:val="multilevel"/>
    <w:tmpl w:val="432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543D4"/>
    <w:multiLevelType w:val="multilevel"/>
    <w:tmpl w:val="C9B8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358D7"/>
    <w:multiLevelType w:val="multilevel"/>
    <w:tmpl w:val="D322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90673"/>
    <w:multiLevelType w:val="multilevel"/>
    <w:tmpl w:val="46B8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2012B"/>
    <w:multiLevelType w:val="multilevel"/>
    <w:tmpl w:val="1D4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85"/>
    <w:rsid w:val="00104529"/>
    <w:rsid w:val="00184A66"/>
    <w:rsid w:val="001E6729"/>
    <w:rsid w:val="00246F9D"/>
    <w:rsid w:val="002B3BB4"/>
    <w:rsid w:val="00503A92"/>
    <w:rsid w:val="0059669D"/>
    <w:rsid w:val="005D7186"/>
    <w:rsid w:val="00697772"/>
    <w:rsid w:val="006C098D"/>
    <w:rsid w:val="007D161F"/>
    <w:rsid w:val="007E29AA"/>
    <w:rsid w:val="008039D8"/>
    <w:rsid w:val="00864516"/>
    <w:rsid w:val="00991B42"/>
    <w:rsid w:val="00A03C93"/>
    <w:rsid w:val="00A13833"/>
    <w:rsid w:val="00AA24F1"/>
    <w:rsid w:val="00AF4437"/>
    <w:rsid w:val="00B0522B"/>
    <w:rsid w:val="00CA4A85"/>
    <w:rsid w:val="00CC256A"/>
    <w:rsid w:val="00D00F91"/>
    <w:rsid w:val="00D45FB5"/>
    <w:rsid w:val="00D708E9"/>
    <w:rsid w:val="00E063D0"/>
    <w:rsid w:val="00F37716"/>
    <w:rsid w:val="00F6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35C6"/>
  <w15:chartTrackingRefBased/>
  <w15:docId w15:val="{F76AEB24-8D57-44EF-9F81-053FF78D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91"/>
  </w:style>
  <w:style w:type="paragraph" w:styleId="2">
    <w:name w:val="heading 2"/>
    <w:basedOn w:val="a"/>
    <w:link w:val="20"/>
    <w:uiPriority w:val="9"/>
    <w:qFormat/>
    <w:rsid w:val="00E06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7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2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9777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06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E0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11</cp:revision>
  <cp:lastPrinted>2025-11-16T06:01:00Z</cp:lastPrinted>
  <dcterms:created xsi:type="dcterms:W3CDTF">2025-11-15T14:01:00Z</dcterms:created>
  <dcterms:modified xsi:type="dcterms:W3CDTF">2025-11-30T09:51:00Z</dcterms:modified>
</cp:coreProperties>
</file>